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jc w:val="center"/>
        <w:tblLook w:val="04A0" w:firstRow="1" w:lastRow="0" w:firstColumn="1" w:lastColumn="0" w:noHBand="0" w:noVBand="1"/>
      </w:tblPr>
      <w:tblGrid>
        <w:gridCol w:w="561"/>
        <w:gridCol w:w="2370"/>
        <w:gridCol w:w="113"/>
        <w:gridCol w:w="863"/>
        <w:gridCol w:w="67"/>
        <w:gridCol w:w="753"/>
        <w:gridCol w:w="1327"/>
        <w:gridCol w:w="382"/>
        <w:gridCol w:w="1493"/>
        <w:gridCol w:w="2839"/>
        <w:gridCol w:w="6"/>
      </w:tblGrid>
      <w:tr w:rsidR="00B12EFE" w:rsidRPr="007853C8" w14:paraId="5C9F0FD5" w14:textId="77777777" w:rsidTr="002E147D">
        <w:trPr>
          <w:trHeight w:val="466"/>
          <w:jc w:val="center"/>
        </w:trPr>
        <w:tc>
          <w:tcPr>
            <w:tcW w:w="3974" w:type="dxa"/>
            <w:gridSpan w:val="5"/>
            <w:shd w:val="clear" w:color="auto" w:fill="F2F2F2" w:themeFill="background1" w:themeFillShade="F2"/>
            <w:vAlign w:val="center"/>
          </w:tcPr>
          <w:p w14:paraId="5A998D67" w14:textId="77777777" w:rsidR="00B12EFE" w:rsidRPr="007853C8" w:rsidRDefault="00B12EFE" w:rsidP="00B15777">
            <w:pPr>
              <w:tabs>
                <w:tab w:val="left" w:leader="dot" w:pos="9072"/>
              </w:tabs>
              <w:spacing w:line="276" w:lineRule="auto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Talebi Yapan Birim</w:t>
            </w:r>
          </w:p>
        </w:tc>
        <w:tc>
          <w:tcPr>
            <w:tcW w:w="6800" w:type="dxa"/>
            <w:gridSpan w:val="6"/>
            <w:vAlign w:val="center"/>
          </w:tcPr>
          <w:p w14:paraId="4FD294B0" w14:textId="77777777" w:rsidR="00B12EFE" w:rsidRPr="007853C8" w:rsidRDefault="00B12EFE" w:rsidP="00B15777">
            <w:pPr>
              <w:tabs>
                <w:tab w:val="left" w:leader="dot" w:pos="9072"/>
              </w:tabs>
              <w:rPr>
                <w:rFonts w:asciiTheme="majorBidi" w:hAnsiTheme="majorBidi" w:cstheme="majorBidi"/>
                <w:b/>
              </w:rPr>
            </w:pPr>
          </w:p>
        </w:tc>
      </w:tr>
      <w:tr w:rsidR="00B12EFE" w:rsidRPr="007853C8" w14:paraId="7568295A" w14:textId="77777777" w:rsidTr="002E147D">
        <w:trPr>
          <w:trHeight w:val="413"/>
          <w:jc w:val="center"/>
        </w:trPr>
        <w:tc>
          <w:tcPr>
            <w:tcW w:w="3974" w:type="dxa"/>
            <w:gridSpan w:val="5"/>
            <w:shd w:val="clear" w:color="auto" w:fill="F2F2F2" w:themeFill="background1" w:themeFillShade="F2"/>
            <w:vAlign w:val="center"/>
          </w:tcPr>
          <w:p w14:paraId="5D2F4DCC" w14:textId="77777777" w:rsidR="00B12EFE" w:rsidRPr="007853C8" w:rsidRDefault="00B12EFE" w:rsidP="00B15777">
            <w:pPr>
              <w:tabs>
                <w:tab w:val="left" w:leader="dot" w:pos="9072"/>
              </w:tabs>
              <w:spacing w:line="276" w:lineRule="auto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Talep Yapılan Tarih</w:t>
            </w:r>
          </w:p>
        </w:tc>
        <w:tc>
          <w:tcPr>
            <w:tcW w:w="6800" w:type="dxa"/>
            <w:gridSpan w:val="6"/>
            <w:vAlign w:val="center"/>
          </w:tcPr>
          <w:p w14:paraId="7AC868C4" w14:textId="77777777" w:rsidR="00B12EFE" w:rsidRPr="007853C8" w:rsidRDefault="00B12EFE" w:rsidP="00B15777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eastAsia="MS Gothic" w:hAnsiTheme="majorBidi" w:cstheme="majorBidi"/>
                <w:b/>
              </w:rPr>
              <w:t>…./…/…….</w:t>
            </w:r>
          </w:p>
        </w:tc>
      </w:tr>
      <w:tr w:rsidR="00B12EFE" w:rsidRPr="007853C8" w14:paraId="1EC0AFAB" w14:textId="77777777" w:rsidTr="002E147D">
        <w:trPr>
          <w:trHeight w:val="413"/>
          <w:jc w:val="center"/>
        </w:trPr>
        <w:tc>
          <w:tcPr>
            <w:tcW w:w="3974" w:type="dxa"/>
            <w:gridSpan w:val="5"/>
            <w:shd w:val="clear" w:color="auto" w:fill="F2F2F2" w:themeFill="background1" w:themeFillShade="F2"/>
            <w:vAlign w:val="center"/>
          </w:tcPr>
          <w:p w14:paraId="38074F2B" w14:textId="77777777" w:rsidR="00B12EFE" w:rsidRPr="007853C8" w:rsidRDefault="00B12EFE" w:rsidP="00B15777">
            <w:pPr>
              <w:tabs>
                <w:tab w:val="left" w:leader="dot" w:pos="9072"/>
              </w:tabs>
              <w:spacing w:line="276" w:lineRule="auto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Talep Yapılan Kişi/Görevi</w:t>
            </w:r>
          </w:p>
        </w:tc>
        <w:tc>
          <w:tcPr>
            <w:tcW w:w="6800" w:type="dxa"/>
            <w:gridSpan w:val="6"/>
            <w:vAlign w:val="center"/>
          </w:tcPr>
          <w:p w14:paraId="0B74E6A3" w14:textId="77777777" w:rsidR="00B12EFE" w:rsidRPr="007853C8" w:rsidRDefault="00B12EFE" w:rsidP="00B15777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/>
              </w:rPr>
            </w:pPr>
          </w:p>
        </w:tc>
      </w:tr>
      <w:tr w:rsidR="00B12EFE" w:rsidRPr="007853C8" w14:paraId="6B2DFFB1" w14:textId="77777777" w:rsidTr="002E147D">
        <w:trPr>
          <w:trHeight w:val="413"/>
          <w:jc w:val="center"/>
        </w:trPr>
        <w:tc>
          <w:tcPr>
            <w:tcW w:w="3974" w:type="dxa"/>
            <w:gridSpan w:val="5"/>
            <w:shd w:val="clear" w:color="auto" w:fill="F2F2F2" w:themeFill="background1" w:themeFillShade="F2"/>
            <w:vAlign w:val="center"/>
          </w:tcPr>
          <w:p w14:paraId="611FEC4A" w14:textId="77777777" w:rsidR="00B12EFE" w:rsidRPr="007853C8" w:rsidRDefault="00B12EFE" w:rsidP="00B15777">
            <w:pPr>
              <w:tabs>
                <w:tab w:val="left" w:leader="dot" w:pos="9072"/>
              </w:tabs>
              <w:spacing w:line="276" w:lineRule="auto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Talep Yapılan Kişinin E-Posta</w:t>
            </w:r>
          </w:p>
        </w:tc>
        <w:tc>
          <w:tcPr>
            <w:tcW w:w="6800" w:type="dxa"/>
            <w:gridSpan w:val="6"/>
            <w:vAlign w:val="center"/>
          </w:tcPr>
          <w:p w14:paraId="20B8C36D" w14:textId="77777777" w:rsidR="00B12EFE" w:rsidRPr="007853C8" w:rsidRDefault="00B12EFE" w:rsidP="00B15777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/>
              </w:rPr>
            </w:pPr>
          </w:p>
        </w:tc>
      </w:tr>
      <w:tr w:rsidR="00B12EFE" w:rsidRPr="007853C8" w14:paraId="4896A98A" w14:textId="77777777" w:rsidTr="002E147D">
        <w:trPr>
          <w:trHeight w:val="413"/>
          <w:jc w:val="center"/>
        </w:trPr>
        <w:tc>
          <w:tcPr>
            <w:tcW w:w="3974" w:type="dxa"/>
            <w:gridSpan w:val="5"/>
            <w:shd w:val="clear" w:color="auto" w:fill="F2F2F2" w:themeFill="background1" w:themeFillShade="F2"/>
            <w:vAlign w:val="center"/>
          </w:tcPr>
          <w:p w14:paraId="5EB713FF" w14:textId="77777777" w:rsidR="00B12EFE" w:rsidRPr="007853C8" w:rsidRDefault="00B12EFE" w:rsidP="00B15777">
            <w:pPr>
              <w:tabs>
                <w:tab w:val="left" w:leader="dot" w:pos="9072"/>
              </w:tabs>
              <w:spacing w:line="276" w:lineRule="auto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Talep Yapılan Kişinin GSM</w:t>
            </w:r>
          </w:p>
        </w:tc>
        <w:tc>
          <w:tcPr>
            <w:tcW w:w="6800" w:type="dxa"/>
            <w:gridSpan w:val="6"/>
            <w:vAlign w:val="center"/>
          </w:tcPr>
          <w:p w14:paraId="308710A7" w14:textId="77777777" w:rsidR="00B12EFE" w:rsidRPr="007853C8" w:rsidRDefault="00B12EFE" w:rsidP="00B15777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/>
              </w:rPr>
            </w:pPr>
          </w:p>
        </w:tc>
      </w:tr>
      <w:tr w:rsidR="00B12EFE" w:rsidRPr="0070321B" w14:paraId="2DE7A9C9" w14:textId="77777777" w:rsidTr="002E147D">
        <w:tblPrEx>
          <w:jc w:val="left"/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</w:tblPrEx>
        <w:tc>
          <w:tcPr>
            <w:tcW w:w="10774" w:type="dxa"/>
            <w:gridSpan w:val="11"/>
            <w:vAlign w:val="center"/>
          </w:tcPr>
          <w:p w14:paraId="482E28FF" w14:textId="46838346" w:rsidR="00B12EFE" w:rsidRPr="0070321B" w:rsidRDefault="00B12EFE" w:rsidP="00B12EFE">
            <w:pPr>
              <w:rPr>
                <w:b/>
                <w:bCs/>
              </w:rPr>
            </w:pPr>
          </w:p>
        </w:tc>
      </w:tr>
      <w:tr w:rsidR="00B12EFE" w:rsidRPr="00060C43" w14:paraId="1528852E" w14:textId="77777777" w:rsidTr="002E147D">
        <w:trPr>
          <w:gridAfter w:val="1"/>
          <w:wAfter w:w="6" w:type="dxa"/>
          <w:trHeight w:val="466"/>
          <w:jc w:val="center"/>
        </w:trPr>
        <w:tc>
          <w:tcPr>
            <w:tcW w:w="3044" w:type="dxa"/>
            <w:gridSpan w:val="3"/>
            <w:shd w:val="clear" w:color="auto" w:fill="F2F2F2" w:themeFill="background1" w:themeFillShade="F2"/>
            <w:vAlign w:val="center"/>
          </w:tcPr>
          <w:p w14:paraId="123D7539" w14:textId="77777777" w:rsidR="00B12EFE" w:rsidRPr="007853C8" w:rsidRDefault="00B12EFE" w:rsidP="00B15777">
            <w:pPr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 xml:space="preserve">Etkinliğin Adı ve Türü </w:t>
            </w:r>
          </w:p>
        </w:tc>
        <w:tc>
          <w:tcPr>
            <w:tcW w:w="7724" w:type="dxa"/>
            <w:gridSpan w:val="7"/>
            <w:vAlign w:val="center"/>
          </w:tcPr>
          <w:p w14:paraId="5AC6BC09" w14:textId="77777777" w:rsidR="00B12EFE" w:rsidRPr="00060C43" w:rsidRDefault="00455AA9" w:rsidP="00B15777">
            <w:pPr>
              <w:tabs>
                <w:tab w:val="left" w:leader="dot" w:pos="9072"/>
              </w:tabs>
              <w:rPr>
                <w:rFonts w:asciiTheme="majorBidi" w:hAnsiTheme="majorBidi" w:cstheme="majorBidi"/>
                <w:bCs/>
              </w:rPr>
            </w:pPr>
            <w:sdt>
              <w:sdtPr>
                <w:rPr>
                  <w:rFonts w:asciiTheme="majorBidi" w:hAnsiTheme="majorBidi" w:cstheme="majorBidi"/>
                  <w:bCs/>
                </w:rPr>
                <w:id w:val="-24950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FE" w:rsidRPr="00060C4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B12EFE" w:rsidRPr="00060C43">
              <w:rPr>
                <w:rFonts w:asciiTheme="majorBidi" w:hAnsiTheme="majorBidi" w:cstheme="majorBidi"/>
                <w:bCs/>
              </w:rPr>
              <w:t xml:space="preserve"> Panel    </w:t>
            </w:r>
            <w:sdt>
              <w:sdtPr>
                <w:rPr>
                  <w:rFonts w:asciiTheme="majorBidi" w:hAnsiTheme="majorBidi" w:cstheme="majorBidi"/>
                  <w:bCs/>
                </w:rPr>
                <w:id w:val="-212752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FE" w:rsidRPr="00060C4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B12EFE" w:rsidRPr="00060C43">
              <w:rPr>
                <w:rFonts w:asciiTheme="majorBidi" w:hAnsiTheme="majorBidi" w:cstheme="majorBidi"/>
                <w:bCs/>
              </w:rPr>
              <w:t xml:space="preserve"> Konferans    </w:t>
            </w:r>
            <w:sdt>
              <w:sdtPr>
                <w:rPr>
                  <w:rFonts w:asciiTheme="majorBidi" w:hAnsiTheme="majorBidi" w:cstheme="majorBidi"/>
                  <w:bCs/>
                </w:rPr>
                <w:id w:val="111517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FE" w:rsidRPr="00060C4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B12EFE" w:rsidRPr="00060C43">
              <w:rPr>
                <w:rFonts w:asciiTheme="majorBidi" w:hAnsiTheme="majorBidi" w:cstheme="majorBidi"/>
                <w:bCs/>
              </w:rPr>
              <w:t xml:space="preserve"> Seminer    </w:t>
            </w:r>
            <w:sdt>
              <w:sdtPr>
                <w:rPr>
                  <w:rFonts w:asciiTheme="majorBidi" w:hAnsiTheme="majorBidi" w:cstheme="majorBidi"/>
                  <w:bCs/>
                </w:rPr>
                <w:id w:val="183996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FE" w:rsidRPr="00060C4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B12EFE" w:rsidRPr="00060C43">
              <w:rPr>
                <w:rFonts w:asciiTheme="majorBidi" w:hAnsiTheme="majorBidi" w:cstheme="majorBidi"/>
                <w:bCs/>
              </w:rPr>
              <w:t xml:space="preserve"> Diğer </w:t>
            </w:r>
            <w:proofErr w:type="gramStart"/>
            <w:r w:rsidR="00B12EFE" w:rsidRPr="00060C43">
              <w:rPr>
                <w:rFonts w:asciiTheme="majorBidi" w:hAnsiTheme="majorBidi" w:cstheme="majorBidi"/>
                <w:bCs/>
              </w:rPr>
              <w:t xml:space="preserve">(  </w:t>
            </w:r>
            <w:proofErr w:type="gramEnd"/>
            <w:r w:rsidR="00B12EFE" w:rsidRPr="00060C43">
              <w:rPr>
                <w:rFonts w:asciiTheme="majorBidi" w:hAnsiTheme="majorBidi" w:cstheme="majorBidi"/>
                <w:bCs/>
              </w:rPr>
              <w:t xml:space="preserve">           </w:t>
            </w:r>
            <w:proofErr w:type="gramStart"/>
            <w:r w:rsidR="00B12EFE" w:rsidRPr="00060C43">
              <w:rPr>
                <w:rFonts w:asciiTheme="majorBidi" w:hAnsiTheme="majorBidi" w:cstheme="majorBidi"/>
                <w:bCs/>
              </w:rPr>
              <w:t xml:space="preserve">  )</w:t>
            </w:r>
            <w:proofErr w:type="gramEnd"/>
          </w:p>
        </w:tc>
      </w:tr>
      <w:tr w:rsidR="00B12EFE" w:rsidRPr="00060C43" w14:paraId="6F2B157E" w14:textId="77777777" w:rsidTr="002E147D">
        <w:trPr>
          <w:gridAfter w:val="1"/>
          <w:wAfter w:w="6" w:type="dxa"/>
          <w:trHeight w:val="219"/>
          <w:jc w:val="center"/>
        </w:trPr>
        <w:tc>
          <w:tcPr>
            <w:tcW w:w="3044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E89FC5E" w14:textId="77777777" w:rsidR="00B12EFE" w:rsidRPr="007853C8" w:rsidRDefault="00B12EFE" w:rsidP="00B15777">
            <w:pPr>
              <w:tabs>
                <w:tab w:val="left" w:leader="dot" w:pos="9072"/>
              </w:tabs>
              <w:spacing w:line="276" w:lineRule="auto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Etkinliğin Tarihi ve Saati</w:t>
            </w:r>
          </w:p>
        </w:tc>
        <w:tc>
          <w:tcPr>
            <w:tcW w:w="1683" w:type="dxa"/>
            <w:gridSpan w:val="3"/>
            <w:vAlign w:val="center"/>
          </w:tcPr>
          <w:p w14:paraId="1EA38701" w14:textId="77777777" w:rsidR="00B12EFE" w:rsidRPr="00060C43" w:rsidRDefault="00B12EFE" w:rsidP="00B15777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</w:rPr>
            </w:pPr>
            <w:r w:rsidRPr="00060C43">
              <w:rPr>
                <w:rFonts w:asciiTheme="majorBidi" w:hAnsiTheme="majorBidi" w:cstheme="majorBidi"/>
                <w:bCs/>
              </w:rPr>
              <w:t>Başlama Tarihi</w:t>
            </w:r>
          </w:p>
        </w:tc>
        <w:tc>
          <w:tcPr>
            <w:tcW w:w="1709" w:type="dxa"/>
            <w:gridSpan w:val="2"/>
            <w:vAlign w:val="center"/>
          </w:tcPr>
          <w:p w14:paraId="027EF793" w14:textId="77777777" w:rsidR="00B12EFE" w:rsidRPr="00060C43" w:rsidRDefault="00B12EFE" w:rsidP="00B15777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93" w:type="dxa"/>
            <w:vAlign w:val="center"/>
          </w:tcPr>
          <w:p w14:paraId="5BEC7D72" w14:textId="77777777" w:rsidR="00B12EFE" w:rsidRPr="00060C43" w:rsidRDefault="00B12EFE" w:rsidP="00B15777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</w:rPr>
            </w:pPr>
            <w:r w:rsidRPr="00060C43">
              <w:rPr>
                <w:rFonts w:asciiTheme="majorBidi" w:hAnsiTheme="majorBidi" w:cstheme="majorBidi"/>
                <w:bCs/>
              </w:rPr>
              <w:t>Başlama Saati</w:t>
            </w:r>
          </w:p>
        </w:tc>
        <w:tc>
          <w:tcPr>
            <w:tcW w:w="2839" w:type="dxa"/>
            <w:vAlign w:val="center"/>
          </w:tcPr>
          <w:p w14:paraId="1A955D5A" w14:textId="77777777" w:rsidR="00B12EFE" w:rsidRPr="00060C43" w:rsidRDefault="00B12EFE" w:rsidP="00B15777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</w:rPr>
            </w:pPr>
          </w:p>
        </w:tc>
      </w:tr>
      <w:tr w:rsidR="00B12EFE" w:rsidRPr="00060C43" w14:paraId="0E85ABB6" w14:textId="77777777" w:rsidTr="002E147D">
        <w:trPr>
          <w:gridAfter w:val="1"/>
          <w:wAfter w:w="6" w:type="dxa"/>
          <w:trHeight w:val="219"/>
          <w:jc w:val="center"/>
        </w:trPr>
        <w:tc>
          <w:tcPr>
            <w:tcW w:w="3044" w:type="dxa"/>
            <w:gridSpan w:val="3"/>
            <w:vMerge/>
            <w:shd w:val="clear" w:color="auto" w:fill="F2F2F2" w:themeFill="background1" w:themeFillShade="F2"/>
            <w:vAlign w:val="center"/>
          </w:tcPr>
          <w:p w14:paraId="62E46DC5" w14:textId="77777777" w:rsidR="00B12EFE" w:rsidRPr="007853C8" w:rsidRDefault="00B12EFE" w:rsidP="00B15777">
            <w:pPr>
              <w:tabs>
                <w:tab w:val="left" w:leader="dot" w:pos="9072"/>
              </w:tabs>
              <w:spacing w:line="276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70540717" w14:textId="77777777" w:rsidR="00B12EFE" w:rsidRPr="00060C43" w:rsidRDefault="00B12EFE" w:rsidP="00B15777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</w:rPr>
            </w:pPr>
            <w:r w:rsidRPr="00060C43">
              <w:rPr>
                <w:rFonts w:asciiTheme="majorBidi" w:hAnsiTheme="majorBidi" w:cstheme="majorBidi"/>
                <w:bCs/>
              </w:rPr>
              <w:t>Bitiş Tarihi</w:t>
            </w:r>
          </w:p>
        </w:tc>
        <w:tc>
          <w:tcPr>
            <w:tcW w:w="1709" w:type="dxa"/>
            <w:gridSpan w:val="2"/>
            <w:vAlign w:val="center"/>
          </w:tcPr>
          <w:p w14:paraId="62A0E61A" w14:textId="77777777" w:rsidR="00B12EFE" w:rsidRPr="00060C43" w:rsidRDefault="00B12EFE" w:rsidP="00B15777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93" w:type="dxa"/>
            <w:vAlign w:val="center"/>
          </w:tcPr>
          <w:p w14:paraId="51A87140" w14:textId="77777777" w:rsidR="00B12EFE" w:rsidRPr="00060C43" w:rsidRDefault="00B12EFE" w:rsidP="00B15777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</w:rPr>
            </w:pPr>
            <w:r w:rsidRPr="00060C43">
              <w:rPr>
                <w:rFonts w:asciiTheme="majorBidi" w:hAnsiTheme="majorBidi" w:cstheme="majorBidi"/>
                <w:bCs/>
              </w:rPr>
              <w:t>Bitiş Saati</w:t>
            </w:r>
          </w:p>
        </w:tc>
        <w:tc>
          <w:tcPr>
            <w:tcW w:w="2839" w:type="dxa"/>
            <w:vAlign w:val="center"/>
          </w:tcPr>
          <w:p w14:paraId="460D7D1D" w14:textId="77777777" w:rsidR="00B12EFE" w:rsidRPr="00060C43" w:rsidRDefault="00B12EFE" w:rsidP="00B15777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</w:rPr>
            </w:pPr>
          </w:p>
        </w:tc>
      </w:tr>
      <w:tr w:rsidR="00B12EFE" w:rsidRPr="00060C43" w14:paraId="5F4890AD" w14:textId="77777777" w:rsidTr="002E147D">
        <w:trPr>
          <w:gridAfter w:val="1"/>
          <w:wAfter w:w="6" w:type="dxa"/>
          <w:trHeight w:val="413"/>
          <w:jc w:val="center"/>
        </w:trPr>
        <w:tc>
          <w:tcPr>
            <w:tcW w:w="3044" w:type="dxa"/>
            <w:gridSpan w:val="3"/>
            <w:shd w:val="clear" w:color="auto" w:fill="F2F2F2" w:themeFill="background1" w:themeFillShade="F2"/>
            <w:vAlign w:val="center"/>
          </w:tcPr>
          <w:p w14:paraId="3919275B" w14:textId="77777777" w:rsidR="00B12EFE" w:rsidRPr="007853C8" w:rsidRDefault="00B12EFE" w:rsidP="00B15777">
            <w:pPr>
              <w:tabs>
                <w:tab w:val="left" w:leader="dot" w:pos="9072"/>
              </w:tabs>
              <w:spacing w:line="276" w:lineRule="auto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Etkinlik için sunucu isteği var mı?</w:t>
            </w:r>
          </w:p>
        </w:tc>
        <w:tc>
          <w:tcPr>
            <w:tcW w:w="7724" w:type="dxa"/>
            <w:gridSpan w:val="7"/>
            <w:vAlign w:val="center"/>
          </w:tcPr>
          <w:p w14:paraId="1507976B" w14:textId="77777777" w:rsidR="00B12EFE" w:rsidRPr="00060C43" w:rsidRDefault="00455AA9" w:rsidP="00B15777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</w:rPr>
            </w:pPr>
            <w:sdt>
              <w:sdtPr>
                <w:rPr>
                  <w:rFonts w:asciiTheme="majorBidi" w:hAnsiTheme="majorBidi" w:cstheme="majorBidi"/>
                  <w:bCs/>
                </w:rPr>
                <w:id w:val="79032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FE" w:rsidRPr="00060C4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B12EFE" w:rsidRPr="00060C43">
              <w:rPr>
                <w:rFonts w:asciiTheme="majorBidi" w:hAnsiTheme="majorBidi" w:cstheme="majorBidi"/>
                <w:bCs/>
              </w:rPr>
              <w:t xml:space="preserve"> Evet</w:t>
            </w:r>
            <w:r w:rsidR="00B12EFE">
              <w:rPr>
                <w:rFonts w:asciiTheme="majorBidi" w:hAnsiTheme="majorBidi" w:cstheme="majorBidi"/>
                <w:bCs/>
              </w:rPr>
              <w:t xml:space="preserve">  </w:t>
            </w:r>
            <w:sdt>
              <w:sdtPr>
                <w:rPr>
                  <w:rFonts w:asciiTheme="majorBidi" w:hAnsiTheme="majorBidi" w:cstheme="majorBidi"/>
                  <w:bCs/>
                </w:rPr>
                <w:id w:val="-164773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FE" w:rsidRPr="00060C4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B12EFE" w:rsidRPr="00060C43">
              <w:rPr>
                <w:rFonts w:asciiTheme="majorBidi" w:hAnsiTheme="majorBidi" w:cstheme="majorBidi"/>
                <w:bCs/>
              </w:rPr>
              <w:t xml:space="preserve"> Hayır</w:t>
            </w:r>
          </w:p>
        </w:tc>
      </w:tr>
      <w:tr w:rsidR="00B12EFE" w:rsidRPr="00060C43" w14:paraId="37E85231" w14:textId="77777777" w:rsidTr="002E147D">
        <w:trPr>
          <w:gridAfter w:val="1"/>
          <w:wAfter w:w="6" w:type="dxa"/>
          <w:trHeight w:val="219"/>
          <w:jc w:val="center"/>
        </w:trPr>
        <w:tc>
          <w:tcPr>
            <w:tcW w:w="3044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7DE32E83" w14:textId="77777777" w:rsidR="00B12EFE" w:rsidRPr="007853C8" w:rsidRDefault="00B12EFE" w:rsidP="00B15777">
            <w:pPr>
              <w:tabs>
                <w:tab w:val="left" w:leader="dot" w:pos="9072"/>
              </w:tabs>
              <w:spacing w:line="276" w:lineRule="auto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Etkinlik için prova isteği var mı?</w:t>
            </w:r>
          </w:p>
        </w:tc>
        <w:tc>
          <w:tcPr>
            <w:tcW w:w="1683" w:type="dxa"/>
            <w:gridSpan w:val="3"/>
            <w:vAlign w:val="center"/>
          </w:tcPr>
          <w:p w14:paraId="0F7C467D" w14:textId="77777777" w:rsidR="00B12EFE" w:rsidRPr="00060C43" w:rsidRDefault="00455AA9" w:rsidP="00B15777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</w:rPr>
            </w:pPr>
            <w:sdt>
              <w:sdtPr>
                <w:rPr>
                  <w:rFonts w:asciiTheme="majorBidi" w:hAnsiTheme="majorBidi" w:cstheme="majorBidi"/>
                  <w:bCs/>
                </w:rPr>
                <w:id w:val="68733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FE" w:rsidRPr="00060C4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B12EFE" w:rsidRPr="00060C43">
              <w:rPr>
                <w:rFonts w:asciiTheme="majorBidi" w:hAnsiTheme="majorBidi" w:cstheme="majorBidi"/>
                <w:bCs/>
              </w:rPr>
              <w:t xml:space="preserve"> Evet</w:t>
            </w:r>
          </w:p>
        </w:tc>
        <w:tc>
          <w:tcPr>
            <w:tcW w:w="1709" w:type="dxa"/>
            <w:gridSpan w:val="2"/>
            <w:vMerge w:val="restart"/>
            <w:vAlign w:val="center"/>
          </w:tcPr>
          <w:p w14:paraId="2DA8D64B" w14:textId="77777777" w:rsidR="00B12EFE" w:rsidRPr="00060C43" w:rsidRDefault="00B12EFE" w:rsidP="00B15777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</w:rPr>
            </w:pPr>
            <w:r w:rsidRPr="00060C43">
              <w:rPr>
                <w:rFonts w:asciiTheme="majorBidi" w:hAnsiTheme="majorBidi" w:cstheme="majorBidi"/>
                <w:bCs/>
              </w:rPr>
              <w:t xml:space="preserve">Cevabınız </w:t>
            </w:r>
            <w:proofErr w:type="gramStart"/>
            <w:r w:rsidRPr="00060C43">
              <w:rPr>
                <w:rFonts w:asciiTheme="majorBidi" w:hAnsiTheme="majorBidi" w:cstheme="majorBidi"/>
                <w:bCs/>
              </w:rPr>
              <w:t>Evet</w:t>
            </w:r>
            <w:proofErr w:type="gramEnd"/>
            <w:r w:rsidRPr="00060C43">
              <w:rPr>
                <w:rFonts w:asciiTheme="majorBidi" w:hAnsiTheme="majorBidi" w:cstheme="majorBidi"/>
                <w:bCs/>
              </w:rPr>
              <w:t xml:space="preserve"> ise</w:t>
            </w:r>
          </w:p>
        </w:tc>
        <w:tc>
          <w:tcPr>
            <w:tcW w:w="1493" w:type="dxa"/>
            <w:vAlign w:val="center"/>
          </w:tcPr>
          <w:p w14:paraId="4131CD85" w14:textId="77777777" w:rsidR="00B12EFE" w:rsidRPr="00060C43" w:rsidRDefault="00B12EFE" w:rsidP="00B15777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</w:rPr>
            </w:pPr>
            <w:r w:rsidRPr="00060C43">
              <w:rPr>
                <w:rFonts w:asciiTheme="majorBidi" w:hAnsiTheme="majorBidi" w:cstheme="majorBidi"/>
                <w:bCs/>
              </w:rPr>
              <w:t>Tarih</w:t>
            </w:r>
          </w:p>
        </w:tc>
        <w:tc>
          <w:tcPr>
            <w:tcW w:w="2839" w:type="dxa"/>
            <w:vAlign w:val="center"/>
          </w:tcPr>
          <w:p w14:paraId="2EA62BBA" w14:textId="77777777" w:rsidR="00B12EFE" w:rsidRPr="00060C43" w:rsidRDefault="00B12EFE" w:rsidP="00B15777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</w:rPr>
            </w:pPr>
          </w:p>
        </w:tc>
      </w:tr>
      <w:tr w:rsidR="00B12EFE" w:rsidRPr="00060C43" w14:paraId="1C2BADAF" w14:textId="77777777" w:rsidTr="002E147D">
        <w:trPr>
          <w:gridAfter w:val="1"/>
          <w:wAfter w:w="6" w:type="dxa"/>
          <w:trHeight w:val="219"/>
          <w:jc w:val="center"/>
        </w:trPr>
        <w:tc>
          <w:tcPr>
            <w:tcW w:w="3044" w:type="dxa"/>
            <w:gridSpan w:val="3"/>
            <w:vMerge/>
            <w:shd w:val="clear" w:color="auto" w:fill="F2F2F2" w:themeFill="background1" w:themeFillShade="F2"/>
            <w:vAlign w:val="center"/>
          </w:tcPr>
          <w:p w14:paraId="66A5F08C" w14:textId="77777777" w:rsidR="00B12EFE" w:rsidRPr="007853C8" w:rsidRDefault="00B12EFE" w:rsidP="00B15777">
            <w:pPr>
              <w:tabs>
                <w:tab w:val="left" w:leader="dot" w:pos="9072"/>
              </w:tabs>
              <w:spacing w:line="276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070A2765" w14:textId="77777777" w:rsidR="00B12EFE" w:rsidRPr="00060C43" w:rsidRDefault="00455AA9" w:rsidP="00B15777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</w:rPr>
            </w:pPr>
            <w:sdt>
              <w:sdtPr>
                <w:rPr>
                  <w:rFonts w:asciiTheme="majorBidi" w:hAnsiTheme="majorBidi" w:cstheme="majorBidi"/>
                  <w:bCs/>
                </w:rPr>
                <w:id w:val="144234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FE" w:rsidRPr="00060C4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B12EFE" w:rsidRPr="00060C43">
              <w:rPr>
                <w:rFonts w:asciiTheme="majorBidi" w:hAnsiTheme="majorBidi" w:cstheme="majorBidi"/>
                <w:bCs/>
              </w:rPr>
              <w:t xml:space="preserve"> Hayır</w:t>
            </w:r>
          </w:p>
        </w:tc>
        <w:tc>
          <w:tcPr>
            <w:tcW w:w="1709" w:type="dxa"/>
            <w:gridSpan w:val="2"/>
            <w:vMerge/>
            <w:vAlign w:val="center"/>
          </w:tcPr>
          <w:p w14:paraId="2B95FCD3" w14:textId="77777777" w:rsidR="00B12EFE" w:rsidRPr="00060C43" w:rsidRDefault="00B12EFE" w:rsidP="00B15777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93" w:type="dxa"/>
            <w:vAlign w:val="center"/>
          </w:tcPr>
          <w:p w14:paraId="3410E7CB" w14:textId="77777777" w:rsidR="00B12EFE" w:rsidRPr="00060C43" w:rsidRDefault="00B12EFE" w:rsidP="00B15777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</w:rPr>
            </w:pPr>
            <w:r w:rsidRPr="00060C43">
              <w:rPr>
                <w:rFonts w:asciiTheme="majorBidi" w:hAnsiTheme="majorBidi" w:cstheme="majorBidi"/>
                <w:bCs/>
              </w:rPr>
              <w:t>Saat</w:t>
            </w:r>
          </w:p>
        </w:tc>
        <w:tc>
          <w:tcPr>
            <w:tcW w:w="2839" w:type="dxa"/>
            <w:vAlign w:val="center"/>
          </w:tcPr>
          <w:p w14:paraId="079938FB" w14:textId="77777777" w:rsidR="00B12EFE" w:rsidRPr="00060C43" w:rsidRDefault="00B12EFE" w:rsidP="00B15777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</w:rPr>
            </w:pPr>
          </w:p>
        </w:tc>
      </w:tr>
      <w:tr w:rsidR="00B12EFE" w:rsidRPr="007853C8" w14:paraId="4B0F8C7C" w14:textId="77777777" w:rsidTr="002E147D">
        <w:trPr>
          <w:gridAfter w:val="1"/>
          <w:wAfter w:w="6" w:type="dxa"/>
          <w:trHeight w:val="413"/>
          <w:jc w:val="center"/>
        </w:trPr>
        <w:tc>
          <w:tcPr>
            <w:tcW w:w="3044" w:type="dxa"/>
            <w:gridSpan w:val="3"/>
            <w:shd w:val="clear" w:color="auto" w:fill="F2F2F2" w:themeFill="background1" w:themeFillShade="F2"/>
            <w:vAlign w:val="center"/>
          </w:tcPr>
          <w:p w14:paraId="52B2C467" w14:textId="77777777" w:rsidR="00B12EFE" w:rsidRPr="007853C8" w:rsidRDefault="00B12EFE" w:rsidP="00B15777">
            <w:pPr>
              <w:tabs>
                <w:tab w:val="left" w:leader="dot" w:pos="9072"/>
              </w:tabs>
              <w:spacing w:line="276" w:lineRule="auto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Etkinliğin Düzenleneceği Yer</w:t>
            </w:r>
          </w:p>
        </w:tc>
        <w:tc>
          <w:tcPr>
            <w:tcW w:w="7724" w:type="dxa"/>
            <w:gridSpan w:val="7"/>
            <w:vAlign w:val="center"/>
          </w:tcPr>
          <w:p w14:paraId="2F25753E" w14:textId="77777777" w:rsidR="00B12EFE" w:rsidRPr="007853C8" w:rsidRDefault="00B12EFE" w:rsidP="00B15777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/>
              </w:rPr>
            </w:pPr>
          </w:p>
        </w:tc>
      </w:tr>
      <w:tr w:rsidR="002E147D" w:rsidRPr="007853C8" w14:paraId="19255AAA" w14:textId="77777777" w:rsidTr="002E147D">
        <w:tblPrEx>
          <w:jc w:val="left"/>
        </w:tblPrEx>
        <w:trPr>
          <w:gridAfter w:val="1"/>
          <w:wAfter w:w="6" w:type="dxa"/>
          <w:trHeight w:val="402"/>
        </w:trPr>
        <w:tc>
          <w:tcPr>
            <w:tcW w:w="10768" w:type="dxa"/>
            <w:gridSpan w:val="10"/>
            <w:vAlign w:val="center"/>
          </w:tcPr>
          <w:p w14:paraId="5705EB6B" w14:textId="77777777" w:rsidR="002E147D" w:rsidRPr="007853C8" w:rsidRDefault="002E147D" w:rsidP="00B15777">
            <w:pPr>
              <w:pStyle w:val="AralkYok"/>
              <w:jc w:val="center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EĞİTİME KATILACAK KONUKLAR VE SUNACAKLARI KONULAR</w:t>
            </w:r>
          </w:p>
        </w:tc>
      </w:tr>
      <w:tr w:rsidR="002E147D" w:rsidRPr="007853C8" w14:paraId="2B664674" w14:textId="77777777" w:rsidTr="002E147D">
        <w:tblPrEx>
          <w:jc w:val="left"/>
        </w:tblPrEx>
        <w:trPr>
          <w:gridAfter w:val="1"/>
          <w:wAfter w:w="6" w:type="dxa"/>
        </w:trPr>
        <w:tc>
          <w:tcPr>
            <w:tcW w:w="561" w:type="dxa"/>
            <w:shd w:val="clear" w:color="auto" w:fill="F2F2F2" w:themeFill="background1" w:themeFillShade="F2"/>
          </w:tcPr>
          <w:p w14:paraId="4913E9B9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S/N</w:t>
            </w:r>
          </w:p>
        </w:tc>
        <w:tc>
          <w:tcPr>
            <w:tcW w:w="2370" w:type="dxa"/>
            <w:shd w:val="clear" w:color="auto" w:fill="F2F2F2" w:themeFill="background1" w:themeFillShade="F2"/>
          </w:tcPr>
          <w:p w14:paraId="1BFA405E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Adı Soyadı</w:t>
            </w:r>
          </w:p>
        </w:tc>
        <w:tc>
          <w:tcPr>
            <w:tcW w:w="976" w:type="dxa"/>
            <w:gridSpan w:val="2"/>
            <w:shd w:val="clear" w:color="auto" w:fill="F2F2F2" w:themeFill="background1" w:themeFillShade="F2"/>
          </w:tcPr>
          <w:p w14:paraId="6A8407AC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Unvanı</w:t>
            </w:r>
          </w:p>
        </w:tc>
        <w:tc>
          <w:tcPr>
            <w:tcW w:w="2147" w:type="dxa"/>
            <w:gridSpan w:val="3"/>
            <w:shd w:val="clear" w:color="auto" w:fill="F2F2F2" w:themeFill="background1" w:themeFillShade="F2"/>
          </w:tcPr>
          <w:p w14:paraId="66275428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Görev Yaptığı Kurum</w:t>
            </w:r>
          </w:p>
        </w:tc>
        <w:tc>
          <w:tcPr>
            <w:tcW w:w="4714" w:type="dxa"/>
            <w:gridSpan w:val="3"/>
            <w:shd w:val="clear" w:color="auto" w:fill="F2F2F2" w:themeFill="background1" w:themeFillShade="F2"/>
          </w:tcPr>
          <w:p w14:paraId="0DD47A58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Sunulacak Konu Başlığı</w:t>
            </w:r>
          </w:p>
        </w:tc>
      </w:tr>
      <w:tr w:rsidR="002E147D" w:rsidRPr="007853C8" w14:paraId="33DB4371" w14:textId="77777777" w:rsidTr="002E147D">
        <w:tblPrEx>
          <w:jc w:val="left"/>
        </w:tblPrEx>
        <w:trPr>
          <w:gridAfter w:val="1"/>
          <w:wAfter w:w="6" w:type="dxa"/>
          <w:trHeight w:val="340"/>
        </w:trPr>
        <w:tc>
          <w:tcPr>
            <w:tcW w:w="561" w:type="dxa"/>
          </w:tcPr>
          <w:p w14:paraId="0DA9AABB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370" w:type="dxa"/>
          </w:tcPr>
          <w:p w14:paraId="41079290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76" w:type="dxa"/>
            <w:gridSpan w:val="2"/>
          </w:tcPr>
          <w:p w14:paraId="5A8E74DA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147" w:type="dxa"/>
            <w:gridSpan w:val="3"/>
          </w:tcPr>
          <w:p w14:paraId="2625C788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714" w:type="dxa"/>
            <w:gridSpan w:val="3"/>
          </w:tcPr>
          <w:p w14:paraId="12647B4F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</w:tr>
      <w:tr w:rsidR="002E147D" w:rsidRPr="007853C8" w14:paraId="3E0B0D19" w14:textId="77777777" w:rsidTr="002E147D">
        <w:tblPrEx>
          <w:jc w:val="left"/>
        </w:tblPrEx>
        <w:trPr>
          <w:gridAfter w:val="1"/>
          <w:wAfter w:w="6" w:type="dxa"/>
          <w:trHeight w:val="340"/>
        </w:trPr>
        <w:tc>
          <w:tcPr>
            <w:tcW w:w="561" w:type="dxa"/>
          </w:tcPr>
          <w:p w14:paraId="7DB7134C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370" w:type="dxa"/>
          </w:tcPr>
          <w:p w14:paraId="736C5539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76" w:type="dxa"/>
            <w:gridSpan w:val="2"/>
          </w:tcPr>
          <w:p w14:paraId="1E0E6D69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147" w:type="dxa"/>
            <w:gridSpan w:val="3"/>
          </w:tcPr>
          <w:p w14:paraId="2A8818CE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714" w:type="dxa"/>
            <w:gridSpan w:val="3"/>
          </w:tcPr>
          <w:p w14:paraId="422C7180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</w:tr>
      <w:tr w:rsidR="002E147D" w:rsidRPr="007853C8" w14:paraId="2016F068" w14:textId="77777777" w:rsidTr="002E147D">
        <w:tblPrEx>
          <w:jc w:val="left"/>
        </w:tblPrEx>
        <w:trPr>
          <w:gridAfter w:val="1"/>
          <w:wAfter w:w="6" w:type="dxa"/>
          <w:trHeight w:val="340"/>
        </w:trPr>
        <w:tc>
          <w:tcPr>
            <w:tcW w:w="561" w:type="dxa"/>
          </w:tcPr>
          <w:p w14:paraId="49024A81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370" w:type="dxa"/>
          </w:tcPr>
          <w:p w14:paraId="77F10935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76" w:type="dxa"/>
            <w:gridSpan w:val="2"/>
          </w:tcPr>
          <w:p w14:paraId="74FB27FE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147" w:type="dxa"/>
            <w:gridSpan w:val="3"/>
          </w:tcPr>
          <w:p w14:paraId="623A3149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714" w:type="dxa"/>
            <w:gridSpan w:val="3"/>
          </w:tcPr>
          <w:p w14:paraId="6D819AA7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</w:tr>
      <w:tr w:rsidR="002E147D" w:rsidRPr="007853C8" w14:paraId="34C53A62" w14:textId="77777777" w:rsidTr="002E147D">
        <w:tblPrEx>
          <w:jc w:val="left"/>
        </w:tblPrEx>
        <w:trPr>
          <w:gridAfter w:val="1"/>
          <w:wAfter w:w="6" w:type="dxa"/>
          <w:trHeight w:val="340"/>
        </w:trPr>
        <w:tc>
          <w:tcPr>
            <w:tcW w:w="561" w:type="dxa"/>
          </w:tcPr>
          <w:p w14:paraId="2B118373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370" w:type="dxa"/>
          </w:tcPr>
          <w:p w14:paraId="59EC990F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76" w:type="dxa"/>
            <w:gridSpan w:val="2"/>
          </w:tcPr>
          <w:p w14:paraId="64B8BCD3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147" w:type="dxa"/>
            <w:gridSpan w:val="3"/>
          </w:tcPr>
          <w:p w14:paraId="1E30C578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714" w:type="dxa"/>
            <w:gridSpan w:val="3"/>
          </w:tcPr>
          <w:p w14:paraId="501445C3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</w:tr>
      <w:tr w:rsidR="002E147D" w:rsidRPr="007853C8" w14:paraId="5F06531D" w14:textId="77777777" w:rsidTr="002E147D">
        <w:tblPrEx>
          <w:jc w:val="left"/>
        </w:tblPrEx>
        <w:trPr>
          <w:gridAfter w:val="1"/>
          <w:wAfter w:w="6" w:type="dxa"/>
          <w:trHeight w:val="340"/>
        </w:trPr>
        <w:tc>
          <w:tcPr>
            <w:tcW w:w="561" w:type="dxa"/>
          </w:tcPr>
          <w:p w14:paraId="0D5D94B3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370" w:type="dxa"/>
          </w:tcPr>
          <w:p w14:paraId="5A1E5B5C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76" w:type="dxa"/>
            <w:gridSpan w:val="2"/>
          </w:tcPr>
          <w:p w14:paraId="59A3CB70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147" w:type="dxa"/>
            <w:gridSpan w:val="3"/>
          </w:tcPr>
          <w:p w14:paraId="7BC05A8E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714" w:type="dxa"/>
            <w:gridSpan w:val="3"/>
          </w:tcPr>
          <w:p w14:paraId="1D5EF5BF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</w:tr>
      <w:tr w:rsidR="002E147D" w:rsidRPr="007853C8" w14:paraId="76992727" w14:textId="77777777" w:rsidTr="002E147D">
        <w:tblPrEx>
          <w:jc w:val="left"/>
        </w:tblPrEx>
        <w:trPr>
          <w:gridAfter w:val="1"/>
          <w:wAfter w:w="6" w:type="dxa"/>
          <w:trHeight w:val="340"/>
        </w:trPr>
        <w:tc>
          <w:tcPr>
            <w:tcW w:w="561" w:type="dxa"/>
          </w:tcPr>
          <w:p w14:paraId="10AF5841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370" w:type="dxa"/>
          </w:tcPr>
          <w:p w14:paraId="31D96B7D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76" w:type="dxa"/>
            <w:gridSpan w:val="2"/>
          </w:tcPr>
          <w:p w14:paraId="7CFD64E3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147" w:type="dxa"/>
            <w:gridSpan w:val="3"/>
          </w:tcPr>
          <w:p w14:paraId="20144770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714" w:type="dxa"/>
            <w:gridSpan w:val="3"/>
          </w:tcPr>
          <w:p w14:paraId="4505479D" w14:textId="77777777" w:rsidR="002E147D" w:rsidRPr="007853C8" w:rsidRDefault="002E147D" w:rsidP="00B15777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</w:tr>
      <w:tr w:rsidR="002E147D" w:rsidRPr="007853C8" w14:paraId="18E5841F" w14:textId="77777777" w:rsidTr="002E147D">
        <w:trPr>
          <w:gridAfter w:val="1"/>
          <w:wAfter w:w="6" w:type="dxa"/>
          <w:trHeight w:val="466"/>
          <w:jc w:val="center"/>
        </w:trPr>
        <w:tc>
          <w:tcPr>
            <w:tcW w:w="10768" w:type="dxa"/>
            <w:gridSpan w:val="10"/>
            <w:shd w:val="clear" w:color="auto" w:fill="F2F2F2" w:themeFill="background1" w:themeFillShade="F2"/>
            <w:vAlign w:val="center"/>
          </w:tcPr>
          <w:p w14:paraId="4FE4D5A9" w14:textId="77777777" w:rsidR="002E147D" w:rsidRPr="007853C8" w:rsidRDefault="002E147D" w:rsidP="00B15777">
            <w:pPr>
              <w:tabs>
                <w:tab w:val="left" w:leader="dot" w:pos="9072"/>
              </w:tabs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DİĞER (Talep, Görüş, Öneri)</w:t>
            </w:r>
          </w:p>
        </w:tc>
      </w:tr>
      <w:tr w:rsidR="002E147D" w:rsidRPr="007853C8" w14:paraId="7FB5AEBD" w14:textId="77777777" w:rsidTr="002E147D">
        <w:trPr>
          <w:gridAfter w:val="1"/>
          <w:wAfter w:w="6" w:type="dxa"/>
          <w:trHeight w:val="2280"/>
          <w:jc w:val="center"/>
        </w:trPr>
        <w:tc>
          <w:tcPr>
            <w:tcW w:w="10768" w:type="dxa"/>
            <w:gridSpan w:val="10"/>
            <w:vAlign w:val="center"/>
          </w:tcPr>
          <w:p w14:paraId="380A56EE" w14:textId="77777777" w:rsidR="002E147D" w:rsidRPr="007853C8" w:rsidRDefault="002E147D" w:rsidP="00B15777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/>
              </w:rPr>
            </w:pPr>
          </w:p>
        </w:tc>
      </w:tr>
    </w:tbl>
    <w:p w14:paraId="2EE27BAD" w14:textId="77777777" w:rsidR="0070321B" w:rsidRDefault="0070321B" w:rsidP="003B7CA3">
      <w:pPr>
        <w:spacing w:after="0"/>
      </w:pPr>
    </w:p>
    <w:p w14:paraId="47ACE30B" w14:textId="77777777" w:rsidR="00F46178" w:rsidRDefault="00F46178" w:rsidP="003B7CA3">
      <w:pPr>
        <w:spacing w:after="0"/>
      </w:pPr>
    </w:p>
    <w:p w14:paraId="34ECC16E" w14:textId="77777777" w:rsidR="00F46178" w:rsidRDefault="00F46178" w:rsidP="003B7CA3">
      <w:pPr>
        <w:spacing w:after="0"/>
      </w:pPr>
    </w:p>
    <w:p w14:paraId="001D47F5" w14:textId="77777777" w:rsidR="00F46178" w:rsidRDefault="00F46178" w:rsidP="003B7CA3">
      <w:pPr>
        <w:spacing w:after="0"/>
      </w:pPr>
    </w:p>
    <w:p w14:paraId="5EB5AE75" w14:textId="77777777" w:rsidR="003B7CA3" w:rsidRDefault="003B7CA3" w:rsidP="003B7CA3">
      <w:pPr>
        <w:spacing w:after="0"/>
      </w:pPr>
    </w:p>
    <w:tbl>
      <w:tblPr>
        <w:tblStyle w:val="TabloKlavuzuAk1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2E147D" w:rsidRPr="002F4693" w14:paraId="0A1A40A0" w14:textId="77777777" w:rsidTr="002E147D">
        <w:trPr>
          <w:trHeight w:val="442"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0459F50A" w14:textId="77777777" w:rsidR="002E147D" w:rsidRPr="00E72BC2" w:rsidRDefault="002E147D" w:rsidP="00B15777">
            <w:pPr>
              <w:pStyle w:val="AralkYok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72BC2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ÖNEMLİ</w:t>
            </w:r>
          </w:p>
        </w:tc>
      </w:tr>
      <w:tr w:rsidR="002E147D" w:rsidRPr="002F4693" w14:paraId="2C7B78BF" w14:textId="77777777" w:rsidTr="002E147D">
        <w:trPr>
          <w:trHeight w:val="9310"/>
        </w:trPr>
        <w:tc>
          <w:tcPr>
            <w:tcW w:w="10774" w:type="dxa"/>
          </w:tcPr>
          <w:p w14:paraId="2C2DF23F" w14:textId="77777777" w:rsidR="002E147D" w:rsidRPr="002F4693" w:rsidRDefault="002E147D" w:rsidP="002E147D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spacing w:line="360" w:lineRule="auto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 xml:space="preserve">Etkinliklere ilişkin taleplerin, etkinliğin başlangıç tarihinden </w:t>
            </w:r>
            <w:r w:rsidRPr="002F4693">
              <w:rPr>
                <w:rFonts w:asciiTheme="majorBidi" w:hAnsiTheme="majorBidi" w:cstheme="majorBidi"/>
                <w:b/>
              </w:rPr>
              <w:t>en az 15 gün önce</w:t>
            </w:r>
            <w:r w:rsidRPr="002F4693">
              <w:rPr>
                <w:rFonts w:asciiTheme="majorBidi" w:hAnsiTheme="majorBidi" w:cstheme="majorBidi"/>
              </w:rPr>
              <w:t xml:space="preserve"> Kurumsal İletişim Direktörlüğü’ne bu form aracılığıyla bildirilmesi gerekmektedir.</w:t>
            </w:r>
          </w:p>
          <w:p w14:paraId="79B33699" w14:textId="77777777" w:rsidR="002E147D" w:rsidRPr="002F4693" w:rsidRDefault="002E147D" w:rsidP="002E147D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spacing w:line="360" w:lineRule="auto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>Etkinliğe ilişkin görsel tasarımdaki metin ve içerik sorumluluğu talepte bulunan birime aittir.</w:t>
            </w:r>
          </w:p>
          <w:p w14:paraId="6B427202" w14:textId="77777777" w:rsidR="002E147D" w:rsidRPr="002F4693" w:rsidRDefault="002E147D" w:rsidP="002E147D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spacing w:line="360" w:lineRule="auto"/>
              <w:jc w:val="left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>Etkinliklere ilişkin birimler kendi tasarımlarını kullanmak için;</w:t>
            </w:r>
          </w:p>
          <w:p w14:paraId="6F1C9C40" w14:textId="77777777" w:rsidR="002E147D" w:rsidRPr="002F4693" w:rsidRDefault="002E147D" w:rsidP="00B15777">
            <w:pPr>
              <w:pStyle w:val="ListeParagraf"/>
              <w:spacing w:line="360" w:lineRule="auto"/>
              <w:ind w:left="749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>“</w:t>
            </w:r>
            <w:proofErr w:type="gramStart"/>
            <w:r w:rsidRPr="00D320E6">
              <w:rPr>
                <w:b/>
                <w:bCs/>
              </w:rPr>
              <w:t xml:space="preserve">https://www.belek.edu.tr/Home/Page/67 </w:t>
            </w:r>
            <w:r w:rsidRPr="002F4693">
              <w:rPr>
                <w:rFonts w:asciiTheme="majorBidi" w:hAnsiTheme="majorBidi" w:cstheme="majorBidi"/>
              </w:rPr>
              <w:t>”</w:t>
            </w:r>
            <w:proofErr w:type="gramEnd"/>
            <w:r w:rsidRPr="002F4693">
              <w:rPr>
                <w:rFonts w:asciiTheme="majorBidi" w:hAnsiTheme="majorBidi" w:cstheme="majorBidi"/>
              </w:rPr>
              <w:t xml:space="preserve"> adresinde bulunan üniversitemizin kurumsal kimliğine uygun amblemi kullanmak zorundadır. </w:t>
            </w:r>
          </w:p>
          <w:p w14:paraId="37A34840" w14:textId="77777777" w:rsidR="002E147D" w:rsidRPr="002F4693" w:rsidRDefault="002E147D" w:rsidP="002E147D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spacing w:line="360" w:lineRule="auto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>Etkinlik için talep edilen diğer belgeler (Teşekkür ve Katılım Belgesi) kurumsal kimlik formatına uygun olarak</w:t>
            </w:r>
            <w:r>
              <w:rPr>
                <w:rFonts w:asciiTheme="majorBidi" w:hAnsiTheme="majorBidi" w:cstheme="majorBidi"/>
              </w:rPr>
              <w:t xml:space="preserve"> Kurumsal İletişim ve Tanıtım</w:t>
            </w:r>
            <w:r w:rsidRPr="002F4693">
              <w:rPr>
                <w:rFonts w:asciiTheme="majorBidi" w:hAnsiTheme="majorBidi" w:cstheme="majorBidi"/>
              </w:rPr>
              <w:t xml:space="preserve"> biri</w:t>
            </w:r>
            <w:r>
              <w:rPr>
                <w:rFonts w:asciiTheme="majorBidi" w:hAnsiTheme="majorBidi" w:cstheme="majorBidi"/>
              </w:rPr>
              <w:t xml:space="preserve">mi </w:t>
            </w:r>
            <w:r w:rsidRPr="002F4693">
              <w:rPr>
                <w:rFonts w:asciiTheme="majorBidi" w:hAnsiTheme="majorBidi" w:cstheme="majorBidi"/>
              </w:rPr>
              <w:t>tarafından oluşturulacak ve basılacaktır.</w:t>
            </w:r>
          </w:p>
          <w:p w14:paraId="0E17829D" w14:textId="77777777" w:rsidR="002E147D" w:rsidRPr="002F4693" w:rsidRDefault="002E147D" w:rsidP="002E147D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spacing w:line="360" w:lineRule="auto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>Baskı gerektiren çalışmaların baskısı talepte bulunan birim tarafından gerçekleştirilecektir.</w:t>
            </w:r>
          </w:p>
          <w:p w14:paraId="36FA7FD3" w14:textId="77777777" w:rsidR="002E147D" w:rsidRDefault="002E147D" w:rsidP="002E147D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spacing w:line="360" w:lineRule="auto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 xml:space="preserve">Sunucu ve görevli tayini için etkinliğin başlangıç tarihinden </w:t>
            </w:r>
            <w:r w:rsidRPr="002F4693">
              <w:rPr>
                <w:rFonts w:asciiTheme="majorBidi" w:hAnsiTheme="majorBidi" w:cstheme="majorBidi"/>
                <w:b/>
              </w:rPr>
              <w:t xml:space="preserve">en az </w:t>
            </w:r>
            <w:r>
              <w:rPr>
                <w:rFonts w:asciiTheme="majorBidi" w:hAnsiTheme="majorBidi" w:cstheme="majorBidi"/>
                <w:b/>
              </w:rPr>
              <w:t>7</w:t>
            </w:r>
            <w:r w:rsidRPr="002F4693">
              <w:rPr>
                <w:rFonts w:asciiTheme="majorBidi" w:hAnsiTheme="majorBidi" w:cstheme="majorBidi"/>
                <w:b/>
              </w:rPr>
              <w:t xml:space="preserve"> gün önce </w:t>
            </w:r>
            <w:r w:rsidRPr="002F4693">
              <w:rPr>
                <w:rFonts w:asciiTheme="majorBidi" w:hAnsiTheme="majorBidi" w:cstheme="majorBidi"/>
              </w:rPr>
              <w:t xml:space="preserve">Kurumsal İletişim Direktörlüğü’ne bildirilmesi gerekmektedir. </w:t>
            </w:r>
          </w:p>
          <w:p w14:paraId="4306A3BC" w14:textId="77777777" w:rsidR="002E147D" w:rsidRPr="002F4693" w:rsidRDefault="002E147D" w:rsidP="002E147D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spacing w:line="360" w:lineRule="auto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 xml:space="preserve">Etkinliklere ilişkin her türlü haber takibi ve fotoğraf çekiminin planlaması </w:t>
            </w:r>
            <w:r w:rsidRPr="002F4693">
              <w:rPr>
                <w:rFonts w:asciiTheme="majorBidi" w:hAnsiTheme="majorBidi" w:cstheme="majorBidi"/>
                <w:b/>
              </w:rPr>
              <w:t xml:space="preserve">en az </w:t>
            </w:r>
            <w:r>
              <w:rPr>
                <w:rFonts w:asciiTheme="majorBidi" w:hAnsiTheme="majorBidi" w:cstheme="majorBidi"/>
                <w:b/>
              </w:rPr>
              <w:t>7</w:t>
            </w:r>
            <w:r w:rsidRPr="002F4693">
              <w:rPr>
                <w:rFonts w:asciiTheme="majorBidi" w:hAnsiTheme="majorBidi" w:cstheme="majorBidi"/>
                <w:b/>
              </w:rPr>
              <w:t xml:space="preserve"> gün önce </w:t>
            </w:r>
            <w:r w:rsidRPr="002F4693">
              <w:rPr>
                <w:rFonts w:asciiTheme="majorBidi" w:hAnsiTheme="majorBidi" w:cstheme="majorBidi"/>
              </w:rPr>
              <w:t>Kurumsal İletişim Direktörlüğü’ne talep edilmesi doğrultusunda Kurumsal İletişim Direktörü tarafından uygun görülürse yapılacaktır.</w:t>
            </w:r>
          </w:p>
          <w:p w14:paraId="70C43437" w14:textId="77777777" w:rsidR="002E147D" w:rsidRPr="002F4693" w:rsidRDefault="002E147D" w:rsidP="002E147D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spacing w:line="360" w:lineRule="auto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>Sadece il protokolüne gidecek olan davetiyeler rektörlüğümüz bünyesinde gerçekleşen etkinliklerde Kurumsal İletişim Direktörlüğü tarafından gönderilecektir.</w:t>
            </w:r>
          </w:p>
          <w:p w14:paraId="321428C7" w14:textId="77777777" w:rsidR="002E147D" w:rsidRPr="002F4693" w:rsidRDefault="002E147D" w:rsidP="002E147D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spacing w:line="360" w:lineRule="auto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 xml:space="preserve">Etkinliğin program akışı talepte bulunan birim tarafından talep formuna eklenecektir. </w:t>
            </w:r>
          </w:p>
          <w:p w14:paraId="4A6D2B71" w14:textId="77777777" w:rsidR="002E147D" w:rsidRPr="002F4693" w:rsidRDefault="002E147D" w:rsidP="002E147D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spacing w:line="360" w:lineRule="auto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>Etkinlik görevlisinin etkinlik yapılacak alana en az bir saat önceden gelmesi gerekmektedir.</w:t>
            </w:r>
          </w:p>
          <w:p w14:paraId="59285D06" w14:textId="77777777" w:rsidR="002E147D" w:rsidRPr="002F4693" w:rsidRDefault="002E147D" w:rsidP="002E147D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spacing w:line="360" w:lineRule="auto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 xml:space="preserve">Davetiye veya afişte kullanılması talep edilen yüksek çözünürlüklü görsel materyalin </w:t>
            </w:r>
            <w:hyperlink r:id="rId8" w:history="1">
              <w:r w:rsidRPr="00E23F38">
                <w:rPr>
                  <w:rStyle w:val="Kpr"/>
                  <w:rFonts w:asciiTheme="majorBidi" w:hAnsiTheme="majorBidi" w:cstheme="majorBidi"/>
                </w:rPr>
                <w:t>kurumsaliletisim@b</w:t>
              </w:r>
              <w:r w:rsidRPr="00E23F38">
                <w:rPr>
                  <w:rStyle w:val="Kpr"/>
                </w:rPr>
                <w:t>elek.edu.tr</w:t>
              </w:r>
            </w:hyperlink>
            <w:r w:rsidRPr="009D6407">
              <w:rPr>
                <w:rFonts w:asciiTheme="majorBidi" w:hAnsiTheme="majorBidi" w:cstheme="majorBidi"/>
              </w:rPr>
              <w:t xml:space="preserve"> adresine</w:t>
            </w:r>
            <w:r w:rsidRPr="002F4693">
              <w:rPr>
                <w:rFonts w:asciiTheme="majorBidi" w:hAnsiTheme="majorBidi" w:cstheme="majorBidi"/>
              </w:rPr>
              <w:t xml:space="preserve"> etkinlik talep formu ile e-posta olarak gönderilmesi gerekmektedir.</w:t>
            </w:r>
          </w:p>
          <w:p w14:paraId="7C859A40" w14:textId="77777777" w:rsidR="002E147D" w:rsidRPr="002F4693" w:rsidRDefault="002E147D" w:rsidP="002E147D">
            <w:pPr>
              <w:pStyle w:val="AralkYok"/>
              <w:numPr>
                <w:ilvl w:val="0"/>
                <w:numId w:val="58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 xml:space="preserve">Konu ile ilgili diğer birimlerle koordinasyonu </w:t>
            </w:r>
            <w:r w:rsidRPr="008730CC">
              <w:rPr>
                <w:rFonts w:asciiTheme="majorBidi" w:hAnsiTheme="majorBidi" w:cstheme="majorBidi"/>
                <w:b/>
                <w:bCs/>
              </w:rPr>
              <w:t>Sağlık Kültür ve Spor Dairesi Başkanlığı</w:t>
            </w:r>
            <w:r w:rsidRPr="002F4693">
              <w:rPr>
                <w:rFonts w:asciiTheme="majorBidi" w:hAnsiTheme="majorBidi" w:cstheme="majorBidi"/>
              </w:rPr>
              <w:t xml:space="preserve"> sağlayacaktır.</w:t>
            </w:r>
          </w:p>
        </w:tc>
      </w:tr>
    </w:tbl>
    <w:p w14:paraId="6557A47A" w14:textId="6287924D" w:rsidR="003B7CA3" w:rsidRPr="00A41EC4" w:rsidRDefault="003B7CA3" w:rsidP="003B7CA3">
      <w:pPr>
        <w:spacing w:after="0"/>
      </w:pPr>
    </w:p>
    <w:sectPr w:rsidR="003B7CA3" w:rsidRPr="00A41EC4" w:rsidSect="00B4209D">
      <w:headerReference w:type="default" r:id="rId9"/>
      <w:footerReference w:type="default" r:id="rId10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EEF04" w14:textId="77777777" w:rsidR="006F7F26" w:rsidRDefault="006F7F26" w:rsidP="003A6F6D">
      <w:r>
        <w:separator/>
      </w:r>
    </w:p>
  </w:endnote>
  <w:endnote w:type="continuationSeparator" w:id="0">
    <w:p w14:paraId="5397557D" w14:textId="77777777" w:rsidR="006F7F26" w:rsidRDefault="006F7F26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4F288C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4F288C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4F288C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5F99C0D3" w:rsidR="00FA108B" w:rsidRPr="00FA108B" w:rsidRDefault="004F288C" w:rsidP="004F288C">
          <w:pPr>
            <w:pStyle w:val="AltBilgi"/>
            <w:jc w:val="center"/>
          </w:pPr>
          <w:r>
            <w:t>Kurumsal İletişim ve Daire Başkanlığı</w:t>
          </w:r>
        </w:p>
      </w:tc>
      <w:tc>
        <w:tcPr>
          <w:tcW w:w="3717" w:type="dxa"/>
          <w:vAlign w:val="center"/>
        </w:tcPr>
        <w:p w14:paraId="1146F847" w14:textId="0E3CA53B" w:rsidR="00FA108B" w:rsidRPr="00514ECE" w:rsidRDefault="004F288C" w:rsidP="004F288C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5CAA3559" w:rsidR="00FA108B" w:rsidRPr="00514ECE" w:rsidRDefault="004F288C" w:rsidP="004F288C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C836" w14:textId="77777777" w:rsidR="006F7F26" w:rsidRDefault="006F7F26" w:rsidP="003A6F6D">
      <w:r>
        <w:separator/>
      </w:r>
    </w:p>
  </w:footnote>
  <w:footnote w:type="continuationSeparator" w:id="0">
    <w:p w14:paraId="429D3BDA" w14:textId="77777777" w:rsidR="006F7F26" w:rsidRDefault="006F7F26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0"/>
      <w:gridCol w:w="1833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bookmarkStart w:id="0" w:name="_Hlk198603201"/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5F16380" w14:textId="77777777" w:rsidR="00B12EFE" w:rsidRPr="00AE7F57" w:rsidRDefault="00B12EFE" w:rsidP="00B12EFE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>ANTALYA BELEK ÜNİVERSİTESİ KURUMSAL İLETİŞİM VE TANITIM DAİRE BAŞKANLIĞI</w:t>
          </w:r>
        </w:p>
        <w:p w14:paraId="4EB304DA" w14:textId="6882E87C" w:rsidR="0061210B" w:rsidRPr="003A6F6D" w:rsidRDefault="00B12EFE" w:rsidP="00B12EFE">
          <w:pPr>
            <w:pStyle w:val="stBilgi"/>
            <w:jc w:val="center"/>
            <w:rPr>
              <w:b/>
              <w:bCs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>ETKİNLİK</w:t>
          </w:r>
          <w:r w:rsidRPr="00AE7F57"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 </w:t>
          </w:r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TALEP </w:t>
          </w:r>
          <w:r w:rsidRPr="00AE7F57">
            <w:rPr>
              <w:rFonts w:asciiTheme="majorBidi" w:hAnsiTheme="majorBidi" w:cstheme="majorBidi"/>
              <w:b/>
              <w:bCs/>
              <w:sz w:val="28"/>
              <w:szCs w:val="28"/>
            </w:rPr>
            <w:t>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181EA2C" w:rsidR="00384F51" w:rsidRPr="00DD1C0A" w:rsidRDefault="004F288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KİD.FRM.007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0401A9E" w:rsidR="00384F51" w:rsidRPr="00DD1C0A" w:rsidRDefault="004F288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DD523D6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455AA9">
            <w:rPr>
              <w:sz w:val="20"/>
              <w:szCs w:val="20"/>
            </w:rPr>
            <w:t>2</w:t>
          </w:r>
        </w:p>
      </w:tc>
    </w:tr>
    <w:bookmarkEnd w:id="0"/>
  </w:tbl>
  <w:p w14:paraId="0D30A445" w14:textId="77777777" w:rsidR="00723B95" w:rsidRDefault="00723B95" w:rsidP="00455A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836F33"/>
    <w:multiLevelType w:val="hybridMultilevel"/>
    <w:tmpl w:val="D4869A2C"/>
    <w:lvl w:ilvl="0" w:tplc="2D86BA80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5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5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6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7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 w:numId="58" w16cid:durableId="1918708608">
    <w:abstractNumId w:val="5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29DC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147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55AA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4F288C"/>
    <w:rsid w:val="0050672E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26B0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6F7F26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C0C86"/>
    <w:rsid w:val="009D7437"/>
    <w:rsid w:val="009E41E2"/>
    <w:rsid w:val="009F0E31"/>
    <w:rsid w:val="00A026C5"/>
    <w:rsid w:val="00A120A3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2EFE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AralkYok">
    <w:name w:val="No Spacing"/>
    <w:link w:val="AralkYokChar"/>
    <w:uiPriority w:val="1"/>
    <w:qFormat/>
    <w:rsid w:val="00B12EFE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B12EFE"/>
  </w:style>
  <w:style w:type="table" w:customStyle="1" w:styleId="TabloKlavuzuAk1">
    <w:name w:val="Tablo Kılavuzu Açık1"/>
    <w:basedOn w:val="NormalTablo"/>
    <w:uiPriority w:val="40"/>
    <w:rsid w:val="002E147D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umsaliletisim@belek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4</cp:revision>
  <cp:lastPrinted>2025-04-08T23:39:00Z</cp:lastPrinted>
  <dcterms:created xsi:type="dcterms:W3CDTF">2025-05-20T00:26:00Z</dcterms:created>
  <dcterms:modified xsi:type="dcterms:W3CDTF">2025-08-08T12:18:00Z</dcterms:modified>
</cp:coreProperties>
</file>